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8"/>
        <w:gridCol w:w="1844"/>
        <w:gridCol w:w="5234"/>
      </w:tblGrid>
      <w:tr w:rsidR="009A7B9D" w:rsidRPr="009A7B9D" w:rsidTr="00FF1B19">
        <w:trPr>
          <w:tblCellSpacing w:w="0" w:type="dxa"/>
        </w:trPr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CE4"/>
            <w:vAlign w:val="center"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b/>
                <w:color w:val="C00000"/>
                <w:lang w:eastAsia="pl-PL"/>
              </w:rPr>
            </w:pPr>
            <w:bookmarkStart w:id="0" w:name="_GoBack"/>
            <w:bookmarkEnd w:id="0"/>
            <w:r w:rsidRPr="009A7B9D">
              <w:rPr>
                <w:rFonts w:eastAsia="Times New Roman" w:cstheme="minorHAnsi"/>
                <w:b/>
                <w:color w:val="C00000"/>
                <w:lang w:eastAsia="pl-PL"/>
              </w:rPr>
              <w:t>Grupa odpowiedzialna i data prezentacji</w:t>
            </w:r>
          </w:p>
        </w:tc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CE4"/>
          </w:tcPr>
          <w:p w:rsidR="009A7B9D" w:rsidRDefault="009A7B9D" w:rsidP="009A7B9D">
            <w:pPr>
              <w:spacing w:after="0" w:line="240" w:lineRule="auto"/>
              <w:rPr>
                <w:rFonts w:eastAsia="Times New Roman" w:cstheme="minorHAnsi"/>
                <w:b/>
                <w:color w:val="C00000"/>
                <w:lang w:eastAsia="pl-PL"/>
              </w:rPr>
            </w:pPr>
          </w:p>
          <w:p w:rsidR="009A7B9D" w:rsidRPr="009A7B9D" w:rsidRDefault="009A7B9D" w:rsidP="009A7B9D">
            <w:pPr>
              <w:spacing w:after="0" w:line="240" w:lineRule="auto"/>
              <w:rPr>
                <w:rFonts w:eastAsia="Times New Roman" w:cstheme="minorHAnsi"/>
                <w:b/>
                <w:color w:val="C00000"/>
                <w:lang w:eastAsia="pl-PL"/>
              </w:rPr>
            </w:pPr>
            <w:r>
              <w:rPr>
                <w:rFonts w:eastAsia="Times New Roman" w:cstheme="minorHAnsi"/>
                <w:b/>
                <w:color w:val="C00000"/>
                <w:lang w:eastAsia="pl-PL"/>
              </w:rPr>
              <w:t>Skład grupy</w:t>
            </w: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5DCE4"/>
            <w:vAlign w:val="center"/>
          </w:tcPr>
          <w:p w:rsidR="009A7B9D" w:rsidRPr="009A7B9D" w:rsidRDefault="009A7B9D" w:rsidP="009F57A3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A7B9D">
              <w:rPr>
                <w:rFonts w:eastAsia="Times New Roman" w:cstheme="minorHAnsi"/>
                <w:b/>
                <w:color w:val="C00000"/>
                <w:lang w:eastAsia="pl-PL"/>
              </w:rPr>
              <w:t>Temat prezentacji</w:t>
            </w:r>
          </w:p>
        </w:tc>
      </w:tr>
      <w:tr w:rsidR="009A7B9D" w:rsidRPr="009A7B9D" w:rsidTr="00FF1B19">
        <w:trPr>
          <w:tblCellSpacing w:w="0" w:type="dxa"/>
        </w:trPr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  <w:r w:rsidRPr="009A7B9D">
              <w:rPr>
                <w:rFonts w:eastAsia="Times New Roman" w:cstheme="minorHAnsi"/>
                <w:color w:val="C00000"/>
                <w:lang w:eastAsia="pl-PL"/>
              </w:rPr>
              <w:t>GRUPA I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9A7B9D">
              <w:rPr>
                <w:rFonts w:eastAsia="Times New Roman" w:cstheme="minorHAnsi"/>
                <w:color w:val="000000" w:themeColor="text1"/>
                <w:lang w:eastAsia="pl-PL"/>
              </w:rPr>
              <w:t>(data)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  <w:r w:rsidRPr="009A7B9D">
              <w:rPr>
                <w:rFonts w:eastAsia="Times New Roman" w:cstheme="minorHAnsi"/>
                <w:color w:val="C00000"/>
                <w:lang w:eastAsia="pl-PL"/>
              </w:rPr>
              <w:t xml:space="preserve">Praca warsztatowa 1: </w:t>
            </w:r>
            <w:r w:rsidRPr="009A7B9D">
              <w:rPr>
                <w:rFonts w:eastAsia="Times New Roman" w:cstheme="minorHAnsi"/>
                <w:color w:val="000000" w:themeColor="text1"/>
                <w:lang w:eastAsia="pl-PL"/>
              </w:rPr>
              <w:t xml:space="preserve">Formułowanie problemu badawczego i pytań badawczych. Wybór tematu badania. Prezentacja grupowa. 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00B050"/>
                <w:lang w:eastAsia="pl-PL"/>
              </w:rPr>
            </w:pPr>
          </w:p>
        </w:tc>
      </w:tr>
      <w:tr w:rsidR="009A7B9D" w:rsidRPr="009A7B9D" w:rsidTr="00FF1B19">
        <w:trPr>
          <w:tblCellSpacing w:w="0" w:type="dxa"/>
        </w:trPr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  <w:r w:rsidRPr="009A7B9D">
              <w:rPr>
                <w:rFonts w:eastAsia="Times New Roman" w:cstheme="minorHAnsi"/>
                <w:color w:val="C00000"/>
                <w:lang w:eastAsia="pl-PL"/>
              </w:rPr>
              <w:t>GRUPA II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A7B9D">
              <w:rPr>
                <w:rFonts w:eastAsia="Times New Roman" w:cstheme="minorHAnsi"/>
                <w:lang w:eastAsia="pl-PL"/>
              </w:rPr>
              <w:t>(data)</w:t>
            </w:r>
          </w:p>
        </w:tc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  <w:r w:rsidRPr="009A7B9D">
              <w:rPr>
                <w:rFonts w:eastAsia="Times New Roman" w:cstheme="minorHAnsi"/>
                <w:color w:val="C00000"/>
                <w:lang w:eastAsia="pl-PL"/>
              </w:rPr>
              <w:t xml:space="preserve">Praca warsztatowa 2: </w:t>
            </w:r>
            <w:r w:rsidRPr="009A7B9D">
              <w:rPr>
                <w:rFonts w:eastAsia="Times New Roman" w:cstheme="minorHAnsi"/>
                <w:color w:val="000000" w:themeColor="text1"/>
                <w:lang w:eastAsia="pl-PL"/>
              </w:rPr>
              <w:t xml:space="preserve">Obserwacja socjologiczna. Plan obserwacji: wytyczne do obserwacji na wybrany temat. Prezentacja grupowa. 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00B050"/>
                <w:lang w:eastAsia="pl-PL"/>
              </w:rPr>
            </w:pPr>
          </w:p>
        </w:tc>
      </w:tr>
      <w:tr w:rsidR="009A7B9D" w:rsidRPr="009A7B9D" w:rsidTr="00FF1B19">
        <w:trPr>
          <w:tblCellSpacing w:w="0" w:type="dxa"/>
        </w:trPr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  <w:r w:rsidRPr="009A7B9D">
              <w:rPr>
                <w:rFonts w:eastAsia="Times New Roman" w:cstheme="minorHAnsi"/>
                <w:color w:val="C00000"/>
                <w:lang w:eastAsia="pl-PL"/>
              </w:rPr>
              <w:t>GRUPA III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A7B9D">
              <w:rPr>
                <w:rFonts w:eastAsia="Times New Roman" w:cstheme="minorHAnsi"/>
                <w:lang w:eastAsia="pl-PL"/>
              </w:rPr>
              <w:t>(data)</w:t>
            </w:r>
          </w:p>
        </w:tc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  <w:r w:rsidRPr="009A7B9D">
              <w:rPr>
                <w:rFonts w:eastAsia="Times New Roman" w:cstheme="minorHAnsi"/>
                <w:color w:val="C00000"/>
                <w:lang w:eastAsia="pl-PL"/>
              </w:rPr>
              <w:t xml:space="preserve">Praca warsztatowa 3: </w:t>
            </w:r>
            <w:r w:rsidRPr="009A7B9D">
              <w:rPr>
                <w:rFonts w:eastAsia="Times New Roman" w:cstheme="minorHAnsi"/>
                <w:color w:val="000000" w:themeColor="text1"/>
                <w:lang w:eastAsia="pl-PL"/>
              </w:rPr>
              <w:t xml:space="preserve">Plan i scenariusz wywiadu. Prezentacja grupowa. 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9A7B9D" w:rsidRPr="009A7B9D" w:rsidTr="00FF1B19">
        <w:trPr>
          <w:tblCellSpacing w:w="0" w:type="dxa"/>
        </w:trPr>
        <w:tc>
          <w:tcPr>
            <w:tcW w:w="10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A7B9D" w:rsidRPr="009A7B9D" w:rsidRDefault="009A7B9D" w:rsidP="00B27110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  <w:r w:rsidRPr="009A7B9D">
              <w:rPr>
                <w:rFonts w:eastAsia="Times New Roman" w:cstheme="minorHAnsi"/>
                <w:color w:val="C00000"/>
                <w:lang w:eastAsia="pl-PL"/>
              </w:rPr>
              <w:t>GRUPA IV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A7B9D">
              <w:rPr>
                <w:rFonts w:eastAsia="Times New Roman" w:cstheme="minorHAnsi"/>
                <w:lang w:eastAsia="pl-PL"/>
              </w:rPr>
              <w:t>(data)</w:t>
            </w:r>
          </w:p>
        </w:tc>
        <w:tc>
          <w:tcPr>
            <w:tcW w:w="10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C00000"/>
                <w:lang w:eastAsia="pl-PL"/>
              </w:rPr>
            </w:pPr>
          </w:p>
        </w:tc>
        <w:tc>
          <w:tcPr>
            <w:tcW w:w="28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color w:val="000000" w:themeColor="text1"/>
                <w:lang w:eastAsia="pl-PL"/>
              </w:rPr>
            </w:pPr>
            <w:r w:rsidRPr="009A7B9D">
              <w:rPr>
                <w:rFonts w:eastAsia="Times New Roman" w:cstheme="minorHAnsi"/>
                <w:color w:val="C00000"/>
                <w:lang w:eastAsia="pl-PL"/>
              </w:rPr>
              <w:t xml:space="preserve">Praca warsztatowa 4: </w:t>
            </w:r>
            <w:r w:rsidRPr="009A7B9D">
              <w:rPr>
                <w:rFonts w:eastAsia="Times New Roman" w:cstheme="minorHAnsi"/>
                <w:color w:val="000000" w:themeColor="text1"/>
                <w:lang w:eastAsia="pl-PL"/>
              </w:rPr>
              <w:t xml:space="preserve">Omówienie planu badania sondażowego i kwestionariuszy (pilotaż). Prezentacja grupowa. </w:t>
            </w:r>
          </w:p>
          <w:p w:rsidR="009A7B9D" w:rsidRPr="009A7B9D" w:rsidRDefault="009A7B9D" w:rsidP="0020551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:rsidR="00822521" w:rsidRPr="009A7B9D" w:rsidRDefault="00822521"/>
    <w:p w:rsidR="009D3F9B" w:rsidRPr="009A7B9D" w:rsidRDefault="00B27110" w:rsidP="009A7B9D">
      <w:pPr>
        <w:spacing w:after="0" w:line="360" w:lineRule="auto"/>
        <w:rPr>
          <w:rFonts w:eastAsia="Times New Roman"/>
        </w:rPr>
      </w:pPr>
      <w:r w:rsidRPr="009A7B9D">
        <w:rPr>
          <w:rFonts w:eastAsia="Times New Roman"/>
        </w:rPr>
        <w:t xml:space="preserve"> </w:t>
      </w:r>
    </w:p>
    <w:sectPr w:rsidR="009D3F9B" w:rsidRPr="009A7B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6A3" w:rsidRDefault="00B236A3" w:rsidP="00B27110">
      <w:pPr>
        <w:spacing w:after="0" w:line="240" w:lineRule="auto"/>
      </w:pPr>
      <w:r>
        <w:separator/>
      </w:r>
    </w:p>
  </w:endnote>
  <w:endnote w:type="continuationSeparator" w:id="0">
    <w:p w:rsidR="00B236A3" w:rsidRDefault="00B236A3" w:rsidP="00B2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B19" w:rsidRDefault="00FF1B1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B19" w:rsidRDefault="00FF1B1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B19" w:rsidRDefault="00FF1B1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6A3" w:rsidRDefault="00B236A3" w:rsidP="00B27110">
      <w:pPr>
        <w:spacing w:after="0" w:line="240" w:lineRule="auto"/>
      </w:pPr>
      <w:r>
        <w:separator/>
      </w:r>
    </w:p>
  </w:footnote>
  <w:footnote w:type="continuationSeparator" w:id="0">
    <w:p w:rsidR="00B236A3" w:rsidRDefault="00B236A3" w:rsidP="00B27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B19" w:rsidRDefault="00FF1B1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7B9D" w:rsidRDefault="009A7B9D">
    <w:pPr>
      <w:pStyle w:val="Nagwek"/>
    </w:pPr>
    <w:r>
      <w:t xml:space="preserve">Techniki badań jakościowych i </w:t>
    </w:r>
    <w:proofErr w:type="spellStart"/>
    <w:r>
      <w:t>ilościowych_Terminy</w:t>
    </w:r>
    <w:proofErr w:type="spellEnd"/>
    <w:r>
      <w:t xml:space="preserve"> </w:t>
    </w:r>
    <w:r w:rsidR="00FF1B19">
      <w:t xml:space="preserve">i tematy </w:t>
    </w:r>
    <w:r>
      <w:t>prezentacji grupowych</w:t>
    </w:r>
    <w:r w:rsidR="00FF1B19">
      <w:t>. Składy grup.</w:t>
    </w:r>
  </w:p>
  <w:p w:rsidR="00B27110" w:rsidRDefault="00B2711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B19" w:rsidRDefault="00FF1B1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1627F3"/>
    <w:multiLevelType w:val="hybridMultilevel"/>
    <w:tmpl w:val="DE949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512"/>
    <w:rsid w:val="000A6BEC"/>
    <w:rsid w:val="000B7880"/>
    <w:rsid w:val="000E374C"/>
    <w:rsid w:val="00124B8D"/>
    <w:rsid w:val="001C42B6"/>
    <w:rsid w:val="001D5F2E"/>
    <w:rsid w:val="00205512"/>
    <w:rsid w:val="002105F3"/>
    <w:rsid w:val="0023495E"/>
    <w:rsid w:val="002951DD"/>
    <w:rsid w:val="002C35C1"/>
    <w:rsid w:val="002C6E37"/>
    <w:rsid w:val="002E640C"/>
    <w:rsid w:val="00324569"/>
    <w:rsid w:val="00373639"/>
    <w:rsid w:val="0041428A"/>
    <w:rsid w:val="0048723F"/>
    <w:rsid w:val="00576C15"/>
    <w:rsid w:val="00681AD0"/>
    <w:rsid w:val="006B1A46"/>
    <w:rsid w:val="006D1FDC"/>
    <w:rsid w:val="007179A0"/>
    <w:rsid w:val="007205CC"/>
    <w:rsid w:val="00822521"/>
    <w:rsid w:val="009A7B9D"/>
    <w:rsid w:val="009D3F9B"/>
    <w:rsid w:val="009F57A3"/>
    <w:rsid w:val="00AA54FE"/>
    <w:rsid w:val="00B236A3"/>
    <w:rsid w:val="00B27110"/>
    <w:rsid w:val="00B6363B"/>
    <w:rsid w:val="00BD4E68"/>
    <w:rsid w:val="00CE2116"/>
    <w:rsid w:val="00D03FD6"/>
    <w:rsid w:val="00D30F62"/>
    <w:rsid w:val="00D732EF"/>
    <w:rsid w:val="00F07626"/>
    <w:rsid w:val="00FF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D2429-9EE0-42DD-A496-65A2BFCF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F57A3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3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3FD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2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7110"/>
  </w:style>
  <w:style w:type="paragraph" w:styleId="Stopka">
    <w:name w:val="footer"/>
    <w:basedOn w:val="Normalny"/>
    <w:link w:val="StopkaZnak"/>
    <w:uiPriority w:val="99"/>
    <w:unhideWhenUsed/>
    <w:rsid w:val="00B27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7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8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Henryk Żybura</dc:creator>
  <cp:keywords/>
  <dc:description/>
  <cp:lastModifiedBy>Weronika Żybura</cp:lastModifiedBy>
  <cp:revision>2</cp:revision>
  <cp:lastPrinted>2021-03-08T14:30:00Z</cp:lastPrinted>
  <dcterms:created xsi:type="dcterms:W3CDTF">2023-02-02T11:12:00Z</dcterms:created>
  <dcterms:modified xsi:type="dcterms:W3CDTF">2023-02-02T11:12:00Z</dcterms:modified>
</cp:coreProperties>
</file>